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08" w:rsidRDefault="001C0133" w:rsidP="001C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Pr="002F49DB">
        <w:rPr>
          <w:rFonts w:ascii="Times New Roman" w:hAnsi="Times New Roman" w:cs="Times New Roman"/>
          <w:b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b/>
          <w:sz w:val="28"/>
          <w:szCs w:val="28"/>
        </w:rPr>
        <w:t xml:space="preserve">ов МАОУ СОШ № 12 </w:t>
      </w:r>
      <w:r w:rsidRPr="002F49DB">
        <w:rPr>
          <w:rFonts w:ascii="Times New Roman" w:hAnsi="Times New Roman" w:cs="Times New Roman"/>
          <w:b/>
          <w:sz w:val="28"/>
          <w:szCs w:val="28"/>
        </w:rPr>
        <w:t>на 2016</w:t>
      </w:r>
      <w:r>
        <w:rPr>
          <w:rFonts w:ascii="Times New Roman" w:hAnsi="Times New Roman" w:cs="Times New Roman"/>
          <w:b/>
          <w:sz w:val="28"/>
          <w:szCs w:val="28"/>
        </w:rPr>
        <w:t>-2017</w:t>
      </w:r>
      <w:r w:rsidRPr="002F49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C0133" w:rsidRDefault="00235E08" w:rsidP="001C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1C0133">
        <w:rPr>
          <w:rFonts w:ascii="Times New Roman" w:hAnsi="Times New Roman" w:cs="Times New Roman"/>
          <w:b/>
          <w:sz w:val="28"/>
          <w:szCs w:val="28"/>
        </w:rPr>
        <w:t>утвержденны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C0133">
        <w:rPr>
          <w:rFonts w:ascii="Times New Roman" w:hAnsi="Times New Roman" w:cs="Times New Roman"/>
          <w:b/>
          <w:sz w:val="28"/>
          <w:szCs w:val="28"/>
        </w:rPr>
        <w:t xml:space="preserve"> Федеральным перечнем учебников и учебных пособий </w:t>
      </w:r>
      <w:r>
        <w:rPr>
          <w:rFonts w:ascii="Times New Roman" w:hAnsi="Times New Roman" w:cs="Times New Roman"/>
          <w:b/>
          <w:sz w:val="28"/>
          <w:szCs w:val="28"/>
        </w:rPr>
        <w:t>№ 38 от 26.12.2015 г.</w:t>
      </w:r>
      <w:r w:rsidR="001E5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C88" w:rsidRDefault="001E5C88" w:rsidP="001C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(согласно требований ФГОС)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693"/>
        <w:gridCol w:w="2268"/>
        <w:gridCol w:w="1843"/>
        <w:gridCol w:w="2126"/>
      </w:tblGrid>
      <w:tr w:rsidR="001C0133" w:rsidRPr="00936E39" w:rsidTr="00774E36">
        <w:tc>
          <w:tcPr>
            <w:tcW w:w="1384" w:type="dxa"/>
          </w:tcPr>
          <w:p w:rsidR="001C0133" w:rsidRPr="00936E39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693" w:type="dxa"/>
          </w:tcPr>
          <w:p w:rsidR="001C0133" w:rsidRPr="00936E39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268" w:type="dxa"/>
          </w:tcPr>
          <w:p w:rsidR="001C0133" w:rsidRPr="00936E39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43" w:type="dxa"/>
          </w:tcPr>
          <w:p w:rsidR="001C0133" w:rsidRPr="00936E39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126" w:type="dxa"/>
          </w:tcPr>
          <w:p w:rsidR="001C0133" w:rsidRPr="00936E39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учебниками</w:t>
            </w:r>
            <w:r w:rsidR="003E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01.09.2016 г.</w:t>
            </w:r>
          </w:p>
        </w:tc>
      </w:tr>
      <w:tr w:rsidR="001C0133" w:rsidRPr="00936E39" w:rsidTr="00774E36">
        <w:tc>
          <w:tcPr>
            <w:tcW w:w="1384" w:type="dxa"/>
          </w:tcPr>
          <w:p w:rsidR="001C0133" w:rsidRPr="00936E39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133" w:rsidRPr="00936E39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0133" w:rsidRPr="00936E39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0133" w:rsidRPr="00936E39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0133" w:rsidRPr="00936E39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C0133" w:rsidRPr="002F49DB" w:rsidTr="00774E36">
        <w:tc>
          <w:tcPr>
            <w:tcW w:w="10314" w:type="dxa"/>
            <w:gridSpan w:val="5"/>
          </w:tcPr>
          <w:p w:rsidR="001C0133" w:rsidRPr="002F49DB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49DB">
              <w:rPr>
                <w:rFonts w:ascii="Times New Roman" w:hAnsi="Times New Roman" w:cs="Times New Roman"/>
                <w:b/>
                <w:sz w:val="36"/>
                <w:szCs w:val="36"/>
              </w:rPr>
              <w:t>1 класс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1.1.1.2..4.1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0314" w:type="dxa"/>
            <w:gridSpan w:val="5"/>
          </w:tcPr>
          <w:p w:rsidR="001C0133" w:rsidRPr="00073276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класс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1.1.1.2.4.2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1.1.1.3.4.1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Вербицкая М.В.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1.1.1.3.9.1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0314" w:type="dxa"/>
            <w:gridSpan w:val="5"/>
          </w:tcPr>
          <w:p w:rsidR="001C0133" w:rsidRPr="000A3A4B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класс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1.1.1.1.2.4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C0133" w:rsidTr="00774E36">
        <w:trPr>
          <w:trHeight w:val="418"/>
        </w:trPr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1.1.1.2.4.3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1.1.1.3.4.2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0314" w:type="dxa"/>
            <w:gridSpan w:val="5"/>
          </w:tcPr>
          <w:p w:rsidR="001C0133" w:rsidRPr="00601BA5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класс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1.1.1.2.4.4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2-х частях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1.1.1.3.4.3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в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1.1.4.1.6.1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 культур и светской этики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А.Н., Кочегаров К.А. (под ред. Сахаров А.Н.)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0314" w:type="dxa"/>
            <w:gridSpan w:val="5"/>
          </w:tcPr>
          <w:p w:rsidR="001C0133" w:rsidRPr="000234B4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 класс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2-х частях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1.2.3.1.6.1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Зубарева И.И., Мордкович А.Г.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 «Мнемозина»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А.А., Сонин Н.И.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Летягин А.А. (под ред. Дронова В.П.)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Л.Н.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1.2.1.3.6.1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(Форвард)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Рыжова Л.И.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2.2.4.1.2.1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ОДНК. Основы религиозных культур народов России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Кочегаров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 (под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Сахарова А.Н.)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Юрьева М.В., Мишин Б.И. (под ред. Воробьева Ю.Л.)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Астрель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1.2.5.1.1.1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дома.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0314" w:type="dxa"/>
            <w:gridSpan w:val="5"/>
          </w:tcPr>
          <w:p w:rsidR="001C0133" w:rsidRPr="009A4EFF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 класс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БарановМ.Т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Лидман-Орлова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Г.К.(кн.1), Никитина Е.И. (кн. 2)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1.2.3.1.6.2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Зубарева И.И., Мордкович А.Г.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 «Мнемозина»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 А.А. (под ред. Дронова В.П.)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Живой организм. Учебник (Красный)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Н.И., Сонина В.И.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 и др. (под ред. Боголюбова Л.Н.)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Стефанович П.С. и др.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1.2.2.2.1.2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1.2.1.3.6.2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(Форвард)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Рыжова Л.И.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 (под ред. Воробьева Ю.Л.)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0314" w:type="dxa"/>
            <w:gridSpan w:val="5"/>
          </w:tcPr>
          <w:p w:rsidR="001C0133" w:rsidRPr="00E471FF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 класс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(Теория)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С.Н. (кн.1), Никитина Е.И. (кн.2)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1.2.3.2.7.1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7 класс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1.2.3.3.6.1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Вводный курс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 и др. (под ред. Боголюбова Л.Н.)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Материки, океаны, народы и страны. 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 (под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ронова В.П.)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7 класс.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др.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1.2.1.3.6.3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(под ред. Вербицкой М.В.)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 (под ред. Воробьева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Ю.Л.)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Астрель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1.2.5.1.1.3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1.2.3.4.3.1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0314" w:type="dxa"/>
            <w:gridSpan w:val="5"/>
          </w:tcPr>
          <w:p w:rsidR="001C0133" w:rsidRPr="00E471FF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класс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(Теория)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Пичугов Ю.С. (кн.1), Никитина Е.И. (кн.2)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1.2.3.2.7.2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8 класс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1.2.3.3.6.1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Природа. Население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Пятунин В.Б.,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(под ред. Дронова В.П.)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В.Б,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 (под ред. Боголюбова Л.Н.)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1.2.2.1.7.3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8 класс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др.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1800-1900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1.2.1.3.6.4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8 класс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С.,Хастингс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(под ред. Вербицкой М.В.)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1.2.3.4.3.2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 (под ред. Воробьева Ю.Л.)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0314" w:type="dxa"/>
            <w:gridSpan w:val="5"/>
          </w:tcPr>
          <w:p w:rsidR="001C0133" w:rsidRPr="00E471FF" w:rsidRDefault="001C0133" w:rsidP="00774E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класс</w:t>
            </w: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1.2.1.1.4.5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1.2.1.1.2.1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(Теория)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1.2.1.1.2.6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Пичугов Ю.С. (кн.1), Никитина Е.И. (кн.2)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1.2.3.2.7.3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  класс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1.2.3.3.6.1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1.2.4.3.4.3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1.2.4.2.5.5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М.Р., Сонин Н.И.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1.2.2.4.6.5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России. Хозяйство. Регионы.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(под ред. Дронова В.П.</w:t>
            </w:r>
            <w:proofErr w:type="gramEnd"/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9 класс. В 2-х частях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 др.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1.2.2.2.1.4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1800-1900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Матвеев А.И. и др. (под ред. Боголюбова Л.Н.)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1.2.3.4.3.3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БИНОМ.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знаний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1.2.1.3.6.5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9 класс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Твердохлебова И.П.  (под ред. Вербицкой М.В.)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1.2.1.3.10.5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 и др.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33" w:rsidTr="00774E36">
        <w:tc>
          <w:tcPr>
            <w:tcW w:w="1384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1.2.7.2.4.5</w:t>
            </w:r>
          </w:p>
        </w:tc>
        <w:tc>
          <w:tcPr>
            <w:tcW w:w="269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 (под ред. Воробьева Ю.Л.)</w:t>
            </w:r>
          </w:p>
        </w:tc>
        <w:tc>
          <w:tcPr>
            <w:tcW w:w="1843" w:type="dxa"/>
          </w:tcPr>
          <w:p w:rsidR="001C0133" w:rsidRDefault="001C0133" w:rsidP="0077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2126" w:type="dxa"/>
          </w:tcPr>
          <w:p w:rsidR="001C0133" w:rsidRDefault="001C0133" w:rsidP="0077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133" w:rsidRDefault="001C0133" w:rsidP="001C0133"/>
    <w:p w:rsidR="001C0133" w:rsidRDefault="001C0133" w:rsidP="001C0133">
      <w:r>
        <w:t>01.09.2016 г.</w:t>
      </w:r>
    </w:p>
    <w:p w:rsidR="003946F2" w:rsidRDefault="003946F2"/>
    <w:sectPr w:rsidR="003946F2" w:rsidSect="00F626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133"/>
    <w:rsid w:val="000C0A6A"/>
    <w:rsid w:val="001C0133"/>
    <w:rsid w:val="001E5C88"/>
    <w:rsid w:val="00235E08"/>
    <w:rsid w:val="003946F2"/>
    <w:rsid w:val="003E5898"/>
    <w:rsid w:val="008C4884"/>
    <w:rsid w:val="00BC0699"/>
    <w:rsid w:val="00F4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dcterms:created xsi:type="dcterms:W3CDTF">2017-02-14T06:36:00Z</dcterms:created>
  <dcterms:modified xsi:type="dcterms:W3CDTF">2017-02-14T06:36:00Z</dcterms:modified>
</cp:coreProperties>
</file>